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9C3" w:rsidRPr="002549C3" w:rsidRDefault="002549C3" w:rsidP="002549C3">
      <w:pPr>
        <w:spacing w:after="0"/>
        <w:jc w:val="center"/>
        <w:rPr>
          <w:b/>
          <w:u w:val="single"/>
          <w:lang w:val="en-US"/>
        </w:rPr>
      </w:pPr>
      <w:r w:rsidRPr="002549C3">
        <w:rPr>
          <w:b/>
          <w:u w:val="single"/>
          <w:lang w:val="en-US"/>
        </w:rPr>
        <w:t xml:space="preserve">Boris </w:t>
      </w:r>
      <w:proofErr w:type="spellStart"/>
      <w:r w:rsidRPr="002549C3">
        <w:rPr>
          <w:b/>
          <w:u w:val="single"/>
          <w:lang w:val="en-US"/>
        </w:rPr>
        <w:t>Samilenko’s</w:t>
      </w:r>
      <w:proofErr w:type="spellEnd"/>
    </w:p>
    <w:p w:rsidR="002549C3" w:rsidRPr="002549C3" w:rsidRDefault="002549C3" w:rsidP="002549C3">
      <w:pPr>
        <w:spacing w:after="0"/>
        <w:jc w:val="center"/>
        <w:rPr>
          <w:b/>
          <w:u w:val="single"/>
          <w:lang w:val="en-US"/>
        </w:rPr>
      </w:pPr>
      <w:r w:rsidRPr="002549C3">
        <w:rPr>
          <w:b/>
          <w:u w:val="single"/>
          <w:lang w:val="en-US"/>
        </w:rPr>
        <w:t>Lara Croft Returns Remake</w:t>
      </w:r>
    </w:p>
    <w:p w:rsidR="002549C3" w:rsidRPr="002549C3" w:rsidRDefault="002549C3" w:rsidP="002549C3">
      <w:pPr>
        <w:jc w:val="center"/>
        <w:rPr>
          <w:b/>
          <w:lang w:val="en-US"/>
        </w:rPr>
      </w:pPr>
      <w:r w:rsidRPr="002549C3">
        <w:rPr>
          <w:b/>
          <w:lang w:val="en-US"/>
        </w:rPr>
        <w:t xml:space="preserve">By </w:t>
      </w:r>
      <w:proofErr w:type="spellStart"/>
      <w:r w:rsidRPr="002549C3">
        <w:rPr>
          <w:b/>
          <w:lang w:val="en-US"/>
        </w:rPr>
        <w:t>Feder</w:t>
      </w:r>
      <w:proofErr w:type="spellEnd"/>
    </w:p>
    <w:p w:rsidR="002549C3" w:rsidRDefault="00B52315" w:rsidP="00B52315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400040" cy="303784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315" w:rsidRDefault="00B52315" w:rsidP="007E52F8">
      <w:pPr>
        <w:jc w:val="both"/>
        <w:rPr>
          <w:b/>
          <w:lang w:val="en-US"/>
        </w:rPr>
      </w:pPr>
    </w:p>
    <w:p w:rsidR="007E52F8" w:rsidRPr="002549C3" w:rsidRDefault="007E52F8" w:rsidP="007E52F8">
      <w:pPr>
        <w:jc w:val="both"/>
        <w:rPr>
          <w:b/>
          <w:lang w:val="en-US"/>
        </w:rPr>
      </w:pPr>
      <w:r w:rsidRPr="002549C3">
        <w:rPr>
          <w:b/>
          <w:lang w:val="en-US"/>
        </w:rPr>
        <w:t>Story:</w:t>
      </w:r>
    </w:p>
    <w:p w:rsidR="007E52F8" w:rsidRDefault="007E52F8" w:rsidP="007E52F8">
      <w:pPr>
        <w:jc w:val="both"/>
        <w:rPr>
          <w:lang w:val="en-US"/>
        </w:rPr>
      </w:pPr>
      <w:r w:rsidRPr="00344480">
        <w:rPr>
          <w:lang w:val="en-US"/>
        </w:rPr>
        <w:t>Strange events are happening in a</w:t>
      </w:r>
      <w:r>
        <w:rPr>
          <w:lang w:val="en-US"/>
        </w:rPr>
        <w:t>n old industrial zone in Russia; evacuated cities, extinct creatures back to life, heavy military presence at the bay. Rumors about a powerful artifact, capable of cloning DNA, and a mysterious woman that started digging under the bay looking for an abandoned nuclear power source left by the soviets. After taking a closer look at the companies involved, Lara learns that one of them is “</w:t>
      </w:r>
      <w:proofErr w:type="spellStart"/>
      <w:r>
        <w:rPr>
          <w:lang w:val="en-US"/>
        </w:rPr>
        <w:t>SLinc</w:t>
      </w:r>
      <w:proofErr w:type="spellEnd"/>
      <w:r>
        <w:rPr>
          <w:lang w:val="en-US"/>
        </w:rPr>
        <w:t>” and the other, none other than “</w:t>
      </w:r>
      <w:proofErr w:type="spellStart"/>
      <w:r>
        <w:rPr>
          <w:lang w:val="en-US"/>
        </w:rPr>
        <w:t>Natla</w:t>
      </w:r>
      <w:proofErr w:type="spellEnd"/>
      <w:r>
        <w:rPr>
          <w:lang w:val="en-US"/>
        </w:rPr>
        <w:t xml:space="preserve"> Technologies”.</w:t>
      </w:r>
    </w:p>
    <w:p w:rsidR="004F3152" w:rsidRDefault="004F3152" w:rsidP="004F3152">
      <w:pPr>
        <w:jc w:val="both"/>
        <w:rPr>
          <w:b/>
          <w:lang w:val="en-US"/>
        </w:rPr>
      </w:pPr>
    </w:p>
    <w:p w:rsidR="004F3152" w:rsidRDefault="004F3152" w:rsidP="004F3152">
      <w:pPr>
        <w:jc w:val="both"/>
        <w:rPr>
          <w:b/>
          <w:lang w:val="en-US"/>
        </w:rPr>
      </w:pPr>
      <w:r>
        <w:rPr>
          <w:b/>
          <w:lang w:val="en-US"/>
        </w:rPr>
        <w:t>Author Comments:</w:t>
      </w:r>
    </w:p>
    <w:p w:rsidR="004F3152" w:rsidRDefault="004F3152" w:rsidP="004F3152">
      <w:pPr>
        <w:jc w:val="both"/>
        <w:rPr>
          <w:lang w:val="en-US"/>
        </w:rPr>
      </w:pPr>
      <w:r>
        <w:rPr>
          <w:lang w:val="en-US"/>
        </w:rPr>
        <w:t xml:space="preserve">This adventure attends to be a remastered version of what Boris had created 20 years ago. However, it’s not a 1-1 remake. The main levels and its original designs are almost intact, but with several improvements on architecture, textures and lighting. Enemies sometime vary from the original game to give a sense of diversity and new challenges, as do traps and sequences. More puzzles and new areas have been added in different places. The story was slightly altered to make a less convoluted plot, and presented within the game with </w:t>
      </w:r>
      <w:r w:rsidR="004E27BC">
        <w:rPr>
          <w:lang w:val="en-US"/>
        </w:rPr>
        <w:t>a few expository moments</w:t>
      </w:r>
      <w:r>
        <w:rPr>
          <w:lang w:val="en-US"/>
        </w:rPr>
        <w:t>. I hope you can enjoy playing this new version of an ambitious and innovative TR3 level-set as much as I enjoyed building it.</w:t>
      </w:r>
    </w:p>
    <w:p w:rsidR="00550EDB" w:rsidRDefault="00550EDB" w:rsidP="004F3152">
      <w:pPr>
        <w:jc w:val="both"/>
        <w:rPr>
          <w:lang w:val="en-US"/>
        </w:rPr>
      </w:pPr>
    </w:p>
    <w:p w:rsidR="009A5B91" w:rsidRDefault="009A5B91" w:rsidP="004F3152">
      <w:pPr>
        <w:jc w:val="both"/>
        <w:rPr>
          <w:b/>
          <w:lang w:val="en-US"/>
        </w:rPr>
      </w:pPr>
    </w:p>
    <w:p w:rsidR="009A5B91" w:rsidRDefault="009A5B91" w:rsidP="004F3152">
      <w:pPr>
        <w:jc w:val="both"/>
        <w:rPr>
          <w:b/>
          <w:lang w:val="en-US"/>
        </w:rPr>
      </w:pPr>
    </w:p>
    <w:p w:rsidR="009A5B91" w:rsidRDefault="009A5B91" w:rsidP="004F3152">
      <w:pPr>
        <w:jc w:val="both"/>
        <w:rPr>
          <w:b/>
          <w:lang w:val="en-US"/>
        </w:rPr>
      </w:pPr>
    </w:p>
    <w:p w:rsidR="007E52F8" w:rsidRPr="00E77888" w:rsidRDefault="004F3152" w:rsidP="007E52F8">
      <w:pPr>
        <w:jc w:val="both"/>
        <w:rPr>
          <w:b/>
          <w:lang w:val="en-US"/>
        </w:rPr>
      </w:pPr>
      <w:r>
        <w:rPr>
          <w:b/>
          <w:lang w:val="en-US"/>
        </w:rPr>
        <w:lastRenderedPageBreak/>
        <w:t xml:space="preserve">Tomb3 </w:t>
      </w:r>
      <w:proofErr w:type="spellStart"/>
      <w:r>
        <w:rPr>
          <w:b/>
          <w:lang w:val="en-US"/>
        </w:rPr>
        <w:t>Config</w:t>
      </w:r>
      <w:proofErr w:type="spellEnd"/>
      <w:r>
        <w:rPr>
          <w:b/>
          <w:lang w:val="en-US"/>
        </w:rPr>
        <w:t xml:space="preserve"> Tool</w:t>
      </w:r>
      <w:r w:rsidR="007E52F8" w:rsidRPr="00E77888">
        <w:rPr>
          <w:b/>
          <w:lang w:val="en-US"/>
        </w:rPr>
        <w:t>:</w:t>
      </w:r>
    </w:p>
    <w:p w:rsidR="004F3152" w:rsidRDefault="007E52F8" w:rsidP="007E52F8">
      <w:pPr>
        <w:jc w:val="both"/>
        <w:rPr>
          <w:lang w:val="en-US"/>
        </w:rPr>
      </w:pPr>
      <w:r>
        <w:rPr>
          <w:lang w:val="en-US"/>
        </w:rPr>
        <w:t xml:space="preserve">This game runs with Troye’s </w:t>
      </w:r>
      <w:r w:rsidRPr="002549C3">
        <w:rPr>
          <w:i/>
          <w:lang w:val="en-US"/>
        </w:rPr>
        <w:t>tomb3</w:t>
      </w:r>
      <w:r>
        <w:rPr>
          <w:lang w:val="en-US"/>
        </w:rPr>
        <w:t xml:space="preserve"> patch </w:t>
      </w:r>
      <w:r w:rsidRPr="001F1182">
        <w:rPr>
          <w:b/>
          <w:lang w:val="en-US"/>
        </w:rPr>
        <w:t>version 2.</w:t>
      </w:r>
      <w:r w:rsidR="003E2D7B">
        <w:rPr>
          <w:b/>
          <w:lang w:val="en-US"/>
        </w:rPr>
        <w:t>0</w:t>
      </w:r>
      <w:r w:rsidRPr="001F1182">
        <w:rPr>
          <w:b/>
          <w:lang w:val="en-US"/>
        </w:rPr>
        <w:t>.</w:t>
      </w:r>
      <w:r w:rsidR="003E2D7B">
        <w:rPr>
          <w:b/>
          <w:lang w:val="en-US"/>
        </w:rPr>
        <w:t>1</w:t>
      </w:r>
      <w:r>
        <w:rPr>
          <w:lang w:val="en-US"/>
        </w:rPr>
        <w:t xml:space="preserve"> (</w:t>
      </w:r>
      <w:r w:rsidR="003E2D7B">
        <w:rPr>
          <w:lang w:val="en-US"/>
        </w:rPr>
        <w:t>not version 2.0.2 – there is a glitch that happens when battling against Sophia</w:t>
      </w:r>
      <w:r>
        <w:rPr>
          <w:lang w:val="en-US"/>
        </w:rPr>
        <w:t>), and make</w:t>
      </w:r>
      <w:r w:rsidR="008F41C1">
        <w:rPr>
          <w:lang w:val="en-US"/>
        </w:rPr>
        <w:t>s</w:t>
      </w:r>
      <w:r>
        <w:rPr>
          <w:lang w:val="en-US"/>
        </w:rPr>
        <w:t xml:space="preserve"> use of new features in gameplay.</w:t>
      </w:r>
      <w:r w:rsidR="004F3152">
        <w:rPr>
          <w:lang w:val="en-US"/>
        </w:rPr>
        <w:t xml:space="preserve"> </w:t>
      </w:r>
      <w:r w:rsidR="001E2723">
        <w:rPr>
          <w:lang w:val="en-US"/>
        </w:rPr>
        <w:t xml:space="preserve">However, there is no way to force the settings, so you’ll need to configure it yourself. </w:t>
      </w:r>
      <w:r w:rsidR="004F3152">
        <w:rPr>
          <w:lang w:val="en-US"/>
        </w:rPr>
        <w:t xml:space="preserve">The following are the recommended </w:t>
      </w:r>
      <w:r w:rsidR="001E2723">
        <w:rPr>
          <w:lang w:val="en-US"/>
        </w:rPr>
        <w:t>settings</w:t>
      </w:r>
      <w:r w:rsidR="004F3152">
        <w:rPr>
          <w:lang w:val="en-US"/>
        </w:rPr>
        <w:t xml:space="preserve"> for the game to work as intended:</w:t>
      </w:r>
    </w:p>
    <w:p w:rsidR="003E2D7B" w:rsidRPr="004F3152" w:rsidRDefault="004F3152" w:rsidP="007E52F8">
      <w:pPr>
        <w:jc w:val="both"/>
        <w:rPr>
          <w:i/>
          <w:lang w:val="en-US"/>
        </w:rPr>
      </w:pPr>
      <w:r w:rsidRPr="004F3152">
        <w:rPr>
          <w:i/>
          <w:lang w:val="en-US"/>
        </w:rPr>
        <w:t>Effects</w:t>
      </w:r>
    </w:p>
    <w:p w:rsidR="003E2D7B" w:rsidRDefault="003E2D7B" w:rsidP="003E2D7B">
      <w:pPr>
        <w:pStyle w:val="Prrafodelista"/>
        <w:numPr>
          <w:ilvl w:val="0"/>
          <w:numId w:val="31"/>
        </w:numPr>
        <w:jc w:val="both"/>
        <w:rPr>
          <w:lang w:val="en-US"/>
        </w:rPr>
      </w:pPr>
      <w:r w:rsidRPr="00AC3648">
        <w:rPr>
          <w:b/>
          <w:lang w:val="en-US"/>
        </w:rPr>
        <w:t>Blue crystal light:</w:t>
      </w:r>
      <w:r>
        <w:rPr>
          <w:lang w:val="en-US"/>
        </w:rPr>
        <w:t xml:space="preserve"> </w:t>
      </w:r>
      <w:r w:rsidRPr="00AC3648">
        <w:rPr>
          <w:u w:val="single"/>
          <w:lang w:val="en-US"/>
        </w:rPr>
        <w:t>D</w:t>
      </w:r>
      <w:r w:rsidR="00AC3648" w:rsidRPr="00AC3648">
        <w:rPr>
          <w:u w:val="single"/>
          <w:lang w:val="en-US"/>
        </w:rPr>
        <w:t>isabled</w:t>
      </w:r>
      <w:r w:rsidR="00AC3648">
        <w:rPr>
          <w:lang w:val="en-US"/>
        </w:rPr>
        <w:t>.</w:t>
      </w:r>
    </w:p>
    <w:p w:rsidR="003E2D7B" w:rsidRDefault="003E2D7B" w:rsidP="003E2D7B">
      <w:pPr>
        <w:pStyle w:val="Prrafodelista"/>
        <w:numPr>
          <w:ilvl w:val="0"/>
          <w:numId w:val="31"/>
        </w:numPr>
        <w:jc w:val="both"/>
        <w:rPr>
          <w:lang w:val="en-US"/>
        </w:rPr>
      </w:pPr>
      <w:r w:rsidRPr="00AC3648">
        <w:rPr>
          <w:b/>
          <w:lang w:val="en-US"/>
        </w:rPr>
        <w:t>Electricity:</w:t>
      </w:r>
      <w:r>
        <w:rPr>
          <w:lang w:val="en-US"/>
        </w:rPr>
        <w:t xml:space="preserve"> </w:t>
      </w:r>
      <w:r w:rsidR="00AC3648">
        <w:rPr>
          <w:lang w:val="en-US"/>
        </w:rPr>
        <w:t>as you prefer.</w:t>
      </w:r>
    </w:p>
    <w:p w:rsidR="003E2D7B" w:rsidRDefault="003E2D7B" w:rsidP="003E2D7B">
      <w:pPr>
        <w:pStyle w:val="Prrafodelista"/>
        <w:numPr>
          <w:ilvl w:val="0"/>
          <w:numId w:val="31"/>
        </w:numPr>
        <w:jc w:val="both"/>
        <w:rPr>
          <w:lang w:val="en-US"/>
        </w:rPr>
      </w:pPr>
      <w:r w:rsidRPr="00AC3648">
        <w:rPr>
          <w:b/>
          <w:lang w:val="en-US"/>
        </w:rPr>
        <w:t xml:space="preserve">Footprints: </w:t>
      </w:r>
      <w:r w:rsidRPr="00AC3648">
        <w:rPr>
          <w:u w:val="single"/>
          <w:lang w:val="en-US"/>
        </w:rPr>
        <w:t>Disabled</w:t>
      </w:r>
      <w:r>
        <w:rPr>
          <w:lang w:val="en-US"/>
        </w:rPr>
        <w:t xml:space="preserve"> (if Enabled, it only takes effect in some random textures).</w:t>
      </w:r>
    </w:p>
    <w:p w:rsidR="003E2D7B" w:rsidRDefault="003E2D7B" w:rsidP="003E2D7B">
      <w:pPr>
        <w:pStyle w:val="Prrafodelista"/>
        <w:numPr>
          <w:ilvl w:val="0"/>
          <w:numId w:val="31"/>
        </w:numPr>
        <w:jc w:val="both"/>
        <w:rPr>
          <w:lang w:val="en-US"/>
        </w:rPr>
      </w:pPr>
      <w:r w:rsidRPr="00AC3648">
        <w:rPr>
          <w:b/>
          <w:lang w:val="en-US"/>
        </w:rPr>
        <w:t>Improved lasers:</w:t>
      </w:r>
      <w:r>
        <w:rPr>
          <w:lang w:val="en-US"/>
        </w:rPr>
        <w:t xml:space="preserve"> </w:t>
      </w:r>
      <w:r w:rsidRPr="00AC3648">
        <w:rPr>
          <w:u w:val="single"/>
          <w:lang w:val="en-US"/>
        </w:rPr>
        <w:t>Enabled</w:t>
      </w:r>
      <w:r>
        <w:rPr>
          <w:lang w:val="en-US"/>
        </w:rPr>
        <w:t>.</w:t>
      </w:r>
    </w:p>
    <w:p w:rsidR="003E2D7B" w:rsidRDefault="003E2D7B" w:rsidP="003E2D7B">
      <w:pPr>
        <w:pStyle w:val="Prrafodelista"/>
        <w:numPr>
          <w:ilvl w:val="0"/>
          <w:numId w:val="31"/>
        </w:numPr>
        <w:jc w:val="both"/>
        <w:rPr>
          <w:lang w:val="en-US"/>
        </w:rPr>
      </w:pPr>
      <w:r w:rsidRPr="00AC3648">
        <w:rPr>
          <w:b/>
          <w:lang w:val="en-US"/>
        </w:rPr>
        <w:t>Improved rain:</w:t>
      </w:r>
      <w:r>
        <w:rPr>
          <w:lang w:val="en-US"/>
        </w:rPr>
        <w:t xml:space="preserve"> </w:t>
      </w:r>
      <w:r w:rsidRPr="00AC3648">
        <w:rPr>
          <w:u w:val="single"/>
          <w:lang w:val="en-US"/>
        </w:rPr>
        <w:t>Disabled</w:t>
      </w:r>
      <w:r>
        <w:rPr>
          <w:lang w:val="en-US"/>
        </w:rPr>
        <w:t>.</w:t>
      </w:r>
    </w:p>
    <w:p w:rsidR="003E2D7B" w:rsidRDefault="003E2D7B" w:rsidP="003E2D7B">
      <w:pPr>
        <w:pStyle w:val="Prrafodelista"/>
        <w:numPr>
          <w:ilvl w:val="0"/>
          <w:numId w:val="31"/>
        </w:numPr>
        <w:jc w:val="both"/>
        <w:rPr>
          <w:lang w:val="en-US"/>
        </w:rPr>
      </w:pPr>
      <w:r w:rsidRPr="00AC3648">
        <w:rPr>
          <w:b/>
          <w:lang w:val="en-US"/>
        </w:rPr>
        <w:t>Kayak mist:</w:t>
      </w:r>
      <w:r>
        <w:rPr>
          <w:lang w:val="en-US"/>
        </w:rPr>
        <w:t xml:space="preserve"> </w:t>
      </w:r>
      <w:r w:rsidRPr="00AC3648">
        <w:rPr>
          <w:u w:val="single"/>
          <w:lang w:val="en-US"/>
        </w:rPr>
        <w:t>Disabled</w:t>
      </w:r>
      <w:r>
        <w:rPr>
          <w:lang w:val="en-US"/>
        </w:rPr>
        <w:t>.</w:t>
      </w:r>
    </w:p>
    <w:p w:rsidR="003E2D7B" w:rsidRDefault="003E2D7B" w:rsidP="003E2D7B">
      <w:pPr>
        <w:pStyle w:val="Prrafodelista"/>
        <w:numPr>
          <w:ilvl w:val="0"/>
          <w:numId w:val="31"/>
        </w:numPr>
        <w:jc w:val="both"/>
        <w:rPr>
          <w:lang w:val="en-US"/>
        </w:rPr>
      </w:pPr>
      <w:r w:rsidRPr="00AC3648">
        <w:rPr>
          <w:b/>
          <w:lang w:val="en-US"/>
        </w:rPr>
        <w:t>Sophia rings:</w:t>
      </w:r>
      <w:r>
        <w:rPr>
          <w:lang w:val="en-US"/>
        </w:rPr>
        <w:t xml:space="preserve"> </w:t>
      </w:r>
      <w:r w:rsidR="00AC3648">
        <w:rPr>
          <w:lang w:val="en-US"/>
        </w:rPr>
        <w:t>as you prefer.</w:t>
      </w:r>
    </w:p>
    <w:p w:rsidR="00AC3648" w:rsidRDefault="00AC3648" w:rsidP="003E2D7B">
      <w:pPr>
        <w:pStyle w:val="Prrafodelista"/>
        <w:numPr>
          <w:ilvl w:val="0"/>
          <w:numId w:val="31"/>
        </w:numPr>
        <w:jc w:val="both"/>
        <w:rPr>
          <w:lang w:val="en-US"/>
        </w:rPr>
      </w:pPr>
      <w:r>
        <w:rPr>
          <w:b/>
          <w:lang w:val="en-US"/>
        </w:rPr>
        <w:t>Underwater dust:</w:t>
      </w:r>
      <w:r>
        <w:rPr>
          <w:lang w:val="en-US"/>
        </w:rPr>
        <w:t xml:space="preserve"> </w:t>
      </w:r>
      <w:r w:rsidRPr="00AC3648">
        <w:rPr>
          <w:u w:val="single"/>
          <w:lang w:val="en-US"/>
        </w:rPr>
        <w:t>Disabled</w:t>
      </w:r>
      <w:r>
        <w:rPr>
          <w:lang w:val="en-US"/>
        </w:rPr>
        <w:t>.</w:t>
      </w:r>
    </w:p>
    <w:p w:rsidR="00AC3648" w:rsidRDefault="00AC3648" w:rsidP="003E2D7B">
      <w:pPr>
        <w:pStyle w:val="Prrafodelista"/>
        <w:numPr>
          <w:ilvl w:val="0"/>
          <w:numId w:val="31"/>
        </w:numPr>
        <w:jc w:val="both"/>
        <w:rPr>
          <w:lang w:val="en-US"/>
        </w:rPr>
      </w:pPr>
      <w:r>
        <w:rPr>
          <w:b/>
          <w:lang w:val="en-US"/>
        </w:rPr>
        <w:t>UPV wake:</w:t>
      </w:r>
      <w:r>
        <w:rPr>
          <w:lang w:val="en-US"/>
        </w:rPr>
        <w:t xml:space="preserve"> </w:t>
      </w:r>
      <w:r w:rsidRPr="00AC3648">
        <w:rPr>
          <w:u w:val="single"/>
          <w:lang w:val="en-US"/>
        </w:rPr>
        <w:t>Disabled</w:t>
      </w:r>
      <w:r>
        <w:rPr>
          <w:lang w:val="en-US"/>
        </w:rPr>
        <w:t>.</w:t>
      </w:r>
    </w:p>
    <w:p w:rsidR="00AC3648" w:rsidRPr="004F3152" w:rsidRDefault="004F3152" w:rsidP="00AC3648">
      <w:pPr>
        <w:jc w:val="both"/>
        <w:rPr>
          <w:i/>
          <w:lang w:val="en-US"/>
        </w:rPr>
      </w:pPr>
      <w:r>
        <w:rPr>
          <w:i/>
          <w:lang w:val="en-US"/>
        </w:rPr>
        <w:t>GUI scale &amp; GUI style</w:t>
      </w:r>
    </w:p>
    <w:p w:rsidR="00AC3648" w:rsidRDefault="00AC3648" w:rsidP="00AC3648">
      <w:pPr>
        <w:jc w:val="both"/>
        <w:rPr>
          <w:lang w:val="en-US"/>
        </w:rPr>
      </w:pPr>
      <w:r>
        <w:rPr>
          <w:lang w:val="en-US"/>
        </w:rPr>
        <w:t>It can be configured as you prefer.</w:t>
      </w:r>
    </w:p>
    <w:p w:rsidR="00AC3648" w:rsidRPr="004F3152" w:rsidRDefault="00AC3648" w:rsidP="00AC3648">
      <w:pPr>
        <w:jc w:val="both"/>
        <w:rPr>
          <w:i/>
          <w:lang w:val="en-US"/>
        </w:rPr>
      </w:pPr>
      <w:r w:rsidRPr="004F3152">
        <w:rPr>
          <w:i/>
          <w:lang w:val="en-US"/>
        </w:rPr>
        <w:t>Lara’</w:t>
      </w:r>
      <w:r w:rsidR="004F3152">
        <w:rPr>
          <w:i/>
          <w:lang w:val="en-US"/>
        </w:rPr>
        <w:t xml:space="preserve">s </w:t>
      </w:r>
      <w:proofErr w:type="spellStart"/>
      <w:r w:rsidR="004F3152">
        <w:rPr>
          <w:i/>
          <w:lang w:val="en-US"/>
        </w:rPr>
        <w:t>moveset</w:t>
      </w:r>
      <w:proofErr w:type="spellEnd"/>
    </w:p>
    <w:p w:rsidR="00AC3648" w:rsidRDefault="00AC3648" w:rsidP="00AC3648">
      <w:pPr>
        <w:jc w:val="both"/>
        <w:rPr>
          <w:lang w:val="en-US"/>
        </w:rPr>
      </w:pPr>
      <w:r w:rsidRPr="004F3152">
        <w:rPr>
          <w:u w:val="single"/>
          <w:lang w:val="en-US"/>
        </w:rPr>
        <w:t>All boxes MUST be checked</w:t>
      </w:r>
      <w:r>
        <w:rPr>
          <w:lang w:val="en-US"/>
        </w:rPr>
        <w:t>, because you’ll need to make use of some new moves to get pas</w:t>
      </w:r>
      <w:r w:rsidR="008F41C1">
        <w:rPr>
          <w:lang w:val="en-US"/>
        </w:rPr>
        <w:t>t</w:t>
      </w:r>
      <w:r>
        <w:rPr>
          <w:lang w:val="en-US"/>
        </w:rPr>
        <w:t xml:space="preserve"> certain areas, and I recommend having them all for a better experience.</w:t>
      </w:r>
    </w:p>
    <w:p w:rsidR="00AC3648" w:rsidRPr="004F3152" w:rsidRDefault="004F3152" w:rsidP="00AC3648">
      <w:pPr>
        <w:jc w:val="both"/>
        <w:rPr>
          <w:i/>
          <w:lang w:val="en-US"/>
        </w:rPr>
      </w:pPr>
      <w:proofErr w:type="spellStart"/>
      <w:r>
        <w:rPr>
          <w:i/>
          <w:lang w:val="en-US"/>
        </w:rPr>
        <w:t>Misc</w:t>
      </w:r>
      <w:proofErr w:type="spellEnd"/>
    </w:p>
    <w:p w:rsidR="00AC3648" w:rsidRDefault="00AC3648" w:rsidP="00AC3648">
      <w:pPr>
        <w:pStyle w:val="Prrafodelista"/>
        <w:numPr>
          <w:ilvl w:val="0"/>
          <w:numId w:val="32"/>
        </w:numPr>
        <w:jc w:val="both"/>
        <w:rPr>
          <w:lang w:val="en-US"/>
        </w:rPr>
      </w:pPr>
      <w:proofErr w:type="spellStart"/>
      <w:r w:rsidRPr="004F3152">
        <w:rPr>
          <w:b/>
          <w:lang w:val="en-US"/>
        </w:rPr>
        <w:t>Colorkey</w:t>
      </w:r>
      <w:proofErr w:type="spellEnd"/>
      <w:r w:rsidRPr="004F3152">
        <w:rPr>
          <w:b/>
          <w:lang w:val="en-US"/>
        </w:rPr>
        <w:t>:</w:t>
      </w:r>
      <w:r w:rsidR="0044260A">
        <w:rPr>
          <w:lang w:val="en-US"/>
        </w:rPr>
        <w:t xml:space="preserve"> </w:t>
      </w:r>
      <w:r w:rsidR="0044260A" w:rsidRPr="0044260A">
        <w:rPr>
          <w:u w:val="single"/>
          <w:lang w:val="en-US"/>
        </w:rPr>
        <w:t>Disabled</w:t>
      </w:r>
      <w:r w:rsidR="0044260A">
        <w:rPr>
          <w:lang w:val="en-US"/>
        </w:rPr>
        <w:t>.</w:t>
      </w:r>
    </w:p>
    <w:p w:rsidR="00AC3648" w:rsidRDefault="00AC3648" w:rsidP="00AC3648">
      <w:pPr>
        <w:pStyle w:val="Prrafodelista"/>
        <w:numPr>
          <w:ilvl w:val="0"/>
          <w:numId w:val="32"/>
        </w:numPr>
        <w:jc w:val="both"/>
        <w:rPr>
          <w:lang w:val="en-US"/>
        </w:rPr>
      </w:pPr>
      <w:r w:rsidRPr="004F3152">
        <w:rPr>
          <w:b/>
          <w:lang w:val="en-US"/>
        </w:rPr>
        <w:t>Gamma:</w:t>
      </w:r>
      <w:r>
        <w:rPr>
          <w:lang w:val="en-US"/>
        </w:rPr>
        <w:t xml:space="preserve"> </w:t>
      </w:r>
      <w:r w:rsidRPr="004F3152">
        <w:rPr>
          <w:u w:val="single"/>
          <w:lang w:val="en-US"/>
        </w:rPr>
        <w:t>Disabled</w:t>
      </w:r>
      <w:r w:rsidR="00550EDB">
        <w:rPr>
          <w:lang w:val="en-US"/>
        </w:rPr>
        <w:t>, unless your monitor makes it look very dark.</w:t>
      </w:r>
    </w:p>
    <w:p w:rsidR="00AC3648" w:rsidRDefault="00AC3648" w:rsidP="00AC3648">
      <w:pPr>
        <w:pStyle w:val="Prrafodelista"/>
        <w:numPr>
          <w:ilvl w:val="0"/>
          <w:numId w:val="32"/>
        </w:numPr>
        <w:jc w:val="both"/>
        <w:rPr>
          <w:lang w:val="en-US"/>
        </w:rPr>
      </w:pPr>
      <w:r w:rsidRPr="004F3152">
        <w:rPr>
          <w:b/>
          <w:lang w:val="en-US"/>
        </w:rPr>
        <w:t>DOZY:</w:t>
      </w:r>
      <w:r>
        <w:rPr>
          <w:lang w:val="en-US"/>
        </w:rPr>
        <w:t xml:space="preserve"> </w:t>
      </w:r>
      <w:r w:rsidRPr="004F3152">
        <w:rPr>
          <w:u w:val="single"/>
          <w:lang w:val="en-US"/>
        </w:rPr>
        <w:t>Disabled</w:t>
      </w:r>
      <w:r>
        <w:rPr>
          <w:lang w:val="en-US"/>
        </w:rPr>
        <w:t xml:space="preserve"> (obviously).</w:t>
      </w:r>
    </w:p>
    <w:p w:rsidR="004F3152" w:rsidRDefault="004F3152" w:rsidP="00AC3648">
      <w:pPr>
        <w:pStyle w:val="Prrafodelista"/>
        <w:numPr>
          <w:ilvl w:val="0"/>
          <w:numId w:val="32"/>
        </w:numPr>
        <w:jc w:val="both"/>
        <w:rPr>
          <w:lang w:val="en-US"/>
        </w:rPr>
      </w:pPr>
      <w:r w:rsidRPr="004F3152">
        <w:rPr>
          <w:b/>
          <w:lang w:val="en-US"/>
        </w:rPr>
        <w:t>PSX crystal SFX:</w:t>
      </w:r>
      <w:r>
        <w:rPr>
          <w:lang w:val="en-US"/>
        </w:rPr>
        <w:t xml:space="preserve"> </w:t>
      </w:r>
      <w:r w:rsidRPr="004F3152">
        <w:rPr>
          <w:u w:val="single"/>
          <w:lang w:val="en-US"/>
        </w:rPr>
        <w:t>Disabled</w:t>
      </w:r>
      <w:r>
        <w:rPr>
          <w:lang w:val="en-US"/>
        </w:rPr>
        <w:t>.</w:t>
      </w:r>
    </w:p>
    <w:p w:rsidR="004F3152" w:rsidRDefault="004F3152" w:rsidP="00AC3648">
      <w:pPr>
        <w:pStyle w:val="Prrafodelista"/>
        <w:numPr>
          <w:ilvl w:val="0"/>
          <w:numId w:val="32"/>
        </w:numPr>
        <w:jc w:val="both"/>
        <w:rPr>
          <w:lang w:val="en-US"/>
        </w:rPr>
      </w:pPr>
      <w:r w:rsidRPr="004F3152">
        <w:rPr>
          <w:b/>
          <w:lang w:val="en-US"/>
        </w:rPr>
        <w:t>PSX saving:</w:t>
      </w:r>
      <w:r>
        <w:rPr>
          <w:lang w:val="en-US"/>
        </w:rPr>
        <w:t xml:space="preserve"> </w:t>
      </w:r>
      <w:r w:rsidRPr="004F3152">
        <w:rPr>
          <w:u w:val="single"/>
          <w:lang w:val="en-US"/>
        </w:rPr>
        <w:t>Disabled</w:t>
      </w:r>
      <w:r>
        <w:rPr>
          <w:lang w:val="en-US"/>
        </w:rPr>
        <w:t>.</w:t>
      </w:r>
    </w:p>
    <w:p w:rsidR="004F3152" w:rsidRPr="00AC3648" w:rsidRDefault="004F3152" w:rsidP="00AC3648">
      <w:pPr>
        <w:pStyle w:val="Prrafodelista"/>
        <w:numPr>
          <w:ilvl w:val="0"/>
          <w:numId w:val="32"/>
        </w:numPr>
        <w:jc w:val="both"/>
        <w:rPr>
          <w:lang w:val="en-US"/>
        </w:rPr>
      </w:pPr>
      <w:r w:rsidRPr="004F3152">
        <w:rPr>
          <w:b/>
          <w:lang w:val="en-US"/>
        </w:rPr>
        <w:t>PSX water color:</w:t>
      </w:r>
      <w:r>
        <w:rPr>
          <w:lang w:val="en-US"/>
        </w:rPr>
        <w:t xml:space="preserve"> </w:t>
      </w:r>
      <w:r w:rsidRPr="004F3152">
        <w:rPr>
          <w:u w:val="single"/>
          <w:lang w:val="en-US"/>
        </w:rPr>
        <w:t>Disabled</w:t>
      </w:r>
      <w:r w:rsidR="005C2824">
        <w:rPr>
          <w:lang w:val="en-US"/>
        </w:rPr>
        <w:t>, otherwise the water would look greenish in some levels.</w:t>
      </w:r>
    </w:p>
    <w:p w:rsidR="00AC3648" w:rsidRPr="004F3152" w:rsidRDefault="004F3152" w:rsidP="00AC3648">
      <w:pPr>
        <w:jc w:val="both"/>
        <w:rPr>
          <w:i/>
          <w:lang w:val="en-US"/>
        </w:rPr>
      </w:pPr>
      <w:r>
        <w:rPr>
          <w:i/>
          <w:lang w:val="en-US"/>
        </w:rPr>
        <w:t>Sound</w:t>
      </w:r>
    </w:p>
    <w:p w:rsidR="004F3152" w:rsidRDefault="004F3152" w:rsidP="004F3152">
      <w:pPr>
        <w:pStyle w:val="Prrafodelista"/>
        <w:numPr>
          <w:ilvl w:val="0"/>
          <w:numId w:val="33"/>
        </w:numPr>
        <w:jc w:val="both"/>
        <w:rPr>
          <w:lang w:val="en-US"/>
        </w:rPr>
      </w:pPr>
      <w:r w:rsidRPr="004F3152">
        <w:rPr>
          <w:b/>
          <w:lang w:val="en-US"/>
        </w:rPr>
        <w:t>Inventory music muting:</w:t>
      </w:r>
      <w:r>
        <w:rPr>
          <w:lang w:val="en-US"/>
        </w:rPr>
        <w:t xml:space="preserve"> as you prefer.</w:t>
      </w:r>
    </w:p>
    <w:p w:rsidR="004F3152" w:rsidRDefault="004F3152" w:rsidP="004F3152">
      <w:pPr>
        <w:pStyle w:val="Prrafodelista"/>
        <w:numPr>
          <w:ilvl w:val="0"/>
          <w:numId w:val="33"/>
        </w:numPr>
        <w:jc w:val="both"/>
        <w:rPr>
          <w:lang w:val="en-US"/>
        </w:rPr>
      </w:pPr>
      <w:r w:rsidRPr="004F3152">
        <w:rPr>
          <w:b/>
          <w:lang w:val="en-US"/>
        </w:rPr>
        <w:t>Underwater music muting:</w:t>
      </w:r>
      <w:r>
        <w:rPr>
          <w:lang w:val="en-US"/>
        </w:rPr>
        <w:t xml:space="preserve"> </w:t>
      </w:r>
      <w:r w:rsidRPr="004F3152">
        <w:rPr>
          <w:u w:val="single"/>
          <w:lang w:val="en-US"/>
        </w:rPr>
        <w:t>None</w:t>
      </w:r>
      <w:r>
        <w:rPr>
          <w:lang w:val="en-US"/>
        </w:rPr>
        <w:t>, or you’ll miss the soundtracks that play underwater.</w:t>
      </w:r>
    </w:p>
    <w:p w:rsidR="004F3152" w:rsidRPr="004F3152" w:rsidRDefault="004F3152" w:rsidP="004F3152">
      <w:pPr>
        <w:jc w:val="both"/>
        <w:rPr>
          <w:i/>
          <w:lang w:val="en-US"/>
        </w:rPr>
      </w:pPr>
      <w:r>
        <w:rPr>
          <w:i/>
          <w:lang w:val="en-US"/>
        </w:rPr>
        <w:t>View</w:t>
      </w:r>
    </w:p>
    <w:p w:rsidR="004F3152" w:rsidRPr="009A5B91" w:rsidRDefault="004F3152" w:rsidP="009A5B91">
      <w:pPr>
        <w:pStyle w:val="Prrafodelista"/>
        <w:numPr>
          <w:ilvl w:val="0"/>
          <w:numId w:val="34"/>
        </w:numPr>
        <w:jc w:val="both"/>
        <w:rPr>
          <w:lang w:val="en-US"/>
        </w:rPr>
      </w:pPr>
      <w:r w:rsidRPr="004F3152">
        <w:rPr>
          <w:b/>
          <w:lang w:val="en-US"/>
        </w:rPr>
        <w:t>PSX FOV:</w:t>
      </w:r>
      <w:r>
        <w:rPr>
          <w:lang w:val="en-US"/>
        </w:rPr>
        <w:t xml:space="preserve"> Disabled.</w:t>
      </w:r>
    </w:p>
    <w:p w:rsidR="00DD5C0B" w:rsidRDefault="00DD5C0B" w:rsidP="007E52F8">
      <w:pPr>
        <w:jc w:val="both"/>
        <w:rPr>
          <w:b/>
          <w:lang w:val="en-US"/>
        </w:rPr>
      </w:pPr>
    </w:p>
    <w:p w:rsidR="00DD5C0B" w:rsidRDefault="00DD5C0B" w:rsidP="007E52F8">
      <w:pPr>
        <w:jc w:val="both"/>
        <w:rPr>
          <w:b/>
          <w:lang w:val="en-US"/>
        </w:rPr>
      </w:pPr>
    </w:p>
    <w:p w:rsidR="00DD5C0B" w:rsidRDefault="00DD5C0B" w:rsidP="007E52F8">
      <w:pPr>
        <w:jc w:val="both"/>
        <w:rPr>
          <w:b/>
          <w:lang w:val="en-US"/>
        </w:rPr>
      </w:pPr>
    </w:p>
    <w:p w:rsidR="00DD5C0B" w:rsidRDefault="00DD5C0B" w:rsidP="007E52F8">
      <w:pPr>
        <w:jc w:val="both"/>
        <w:rPr>
          <w:b/>
          <w:lang w:val="en-US"/>
        </w:rPr>
      </w:pPr>
    </w:p>
    <w:p w:rsidR="00DD5C0B" w:rsidRDefault="00DD5C0B" w:rsidP="007E52F8">
      <w:pPr>
        <w:jc w:val="both"/>
        <w:rPr>
          <w:b/>
          <w:lang w:val="en-US"/>
        </w:rPr>
      </w:pPr>
    </w:p>
    <w:p w:rsidR="00DD5C0B" w:rsidRPr="00550EDB" w:rsidRDefault="00DD5C0B" w:rsidP="00DD5C0B">
      <w:pPr>
        <w:jc w:val="both"/>
        <w:rPr>
          <w:b/>
          <w:lang w:val="en-US"/>
        </w:rPr>
      </w:pPr>
      <w:r w:rsidRPr="00550EDB">
        <w:rPr>
          <w:b/>
          <w:lang w:val="en-US"/>
        </w:rPr>
        <w:lastRenderedPageBreak/>
        <w:t>Known bugs:</w:t>
      </w:r>
    </w:p>
    <w:p w:rsidR="00DD5C0B" w:rsidRPr="009A5B91" w:rsidRDefault="00DD5C0B" w:rsidP="00DD5C0B">
      <w:pPr>
        <w:pStyle w:val="Prrafodelista"/>
        <w:numPr>
          <w:ilvl w:val="0"/>
          <w:numId w:val="38"/>
        </w:numPr>
        <w:jc w:val="both"/>
        <w:rPr>
          <w:lang w:val="en-US"/>
        </w:rPr>
      </w:pPr>
      <w:r w:rsidRPr="009A5B91">
        <w:rPr>
          <w:lang w:val="en-US"/>
        </w:rPr>
        <w:t xml:space="preserve">Prisoners sometimes stand still instead of attacking the guards, seems to be </w:t>
      </w:r>
      <w:r w:rsidRPr="009A5B91">
        <w:rPr>
          <w:i/>
          <w:lang w:val="en-US"/>
        </w:rPr>
        <w:t>tomb3</w:t>
      </w:r>
      <w:r w:rsidRPr="009A5B91">
        <w:rPr>
          <w:lang w:val="en-US"/>
        </w:rPr>
        <w:t xml:space="preserve"> related. Loading a saved game usually fix their behavior.</w:t>
      </w:r>
    </w:p>
    <w:p w:rsidR="00DD5C0B" w:rsidRPr="009A5B91" w:rsidRDefault="00DD5C0B" w:rsidP="00DD5C0B">
      <w:pPr>
        <w:pStyle w:val="Prrafodelista"/>
        <w:numPr>
          <w:ilvl w:val="0"/>
          <w:numId w:val="38"/>
        </w:numPr>
        <w:jc w:val="both"/>
        <w:rPr>
          <w:lang w:val="en-US"/>
        </w:rPr>
      </w:pPr>
      <w:r w:rsidRPr="009A5B91">
        <w:rPr>
          <w:lang w:val="en-US"/>
        </w:rPr>
        <w:t>Don’t draw your weapons or light a flare during a cutscene or it will mess with the animation.</w:t>
      </w:r>
    </w:p>
    <w:p w:rsidR="00DD5C0B" w:rsidRDefault="00DD5C0B" w:rsidP="00DD5C0B">
      <w:pPr>
        <w:pStyle w:val="Prrafodelista"/>
        <w:numPr>
          <w:ilvl w:val="0"/>
          <w:numId w:val="38"/>
        </w:numPr>
        <w:jc w:val="both"/>
        <w:rPr>
          <w:lang w:val="en-US"/>
        </w:rPr>
      </w:pPr>
      <w:r w:rsidRPr="009A5B91">
        <w:rPr>
          <w:lang w:val="en-US"/>
        </w:rPr>
        <w:t>There is no train death animation in the first level due to incompatibilities with the starting cutscene, it was a small price to pay.</w:t>
      </w:r>
    </w:p>
    <w:p w:rsidR="00DD5C0B" w:rsidRDefault="00DD5C0B" w:rsidP="00DD5C0B">
      <w:pPr>
        <w:pStyle w:val="Prrafodelista"/>
        <w:numPr>
          <w:ilvl w:val="0"/>
          <w:numId w:val="38"/>
        </w:numPr>
        <w:jc w:val="both"/>
        <w:rPr>
          <w:lang w:val="en-US"/>
        </w:rPr>
      </w:pPr>
      <w:r>
        <w:rPr>
          <w:lang w:val="en-US"/>
        </w:rPr>
        <w:t>Sometimes the flooding effect doesn’t make the sound, I checked and everything seems to be in order but well, it happens anyway.</w:t>
      </w:r>
    </w:p>
    <w:p w:rsidR="00DD5C0B" w:rsidRDefault="00DD5C0B" w:rsidP="00DD5C0B">
      <w:pPr>
        <w:pStyle w:val="Prrafodelista"/>
        <w:numPr>
          <w:ilvl w:val="0"/>
          <w:numId w:val="38"/>
        </w:numPr>
        <w:jc w:val="both"/>
        <w:rPr>
          <w:lang w:val="en-US"/>
        </w:rPr>
      </w:pPr>
      <w:r>
        <w:rPr>
          <w:lang w:val="en-US"/>
        </w:rPr>
        <w:t xml:space="preserve">The final statistics will show there are 50 secrets in the game when, in fact, there are </w:t>
      </w:r>
      <w:r w:rsidRPr="00DD5C0B">
        <w:rPr>
          <w:b/>
          <w:u w:val="single"/>
          <w:lang w:val="en-US"/>
        </w:rPr>
        <w:t>40</w:t>
      </w:r>
      <w:r>
        <w:rPr>
          <w:lang w:val="en-US"/>
        </w:rPr>
        <w:t>.</w:t>
      </w:r>
    </w:p>
    <w:p w:rsidR="00316BF2" w:rsidRDefault="00316BF2" w:rsidP="00316BF2">
      <w:pPr>
        <w:jc w:val="both"/>
        <w:rPr>
          <w:lang w:val="en-US"/>
        </w:rPr>
      </w:pPr>
    </w:p>
    <w:p w:rsidR="00316BF2" w:rsidRPr="00316BF2" w:rsidRDefault="00316BF2" w:rsidP="00316BF2">
      <w:pPr>
        <w:jc w:val="both"/>
        <w:rPr>
          <w:b/>
          <w:lang w:val="en-US"/>
        </w:rPr>
      </w:pPr>
      <w:r w:rsidRPr="00316BF2">
        <w:rPr>
          <w:b/>
          <w:lang w:val="en-US"/>
        </w:rPr>
        <w:t>Total Pickups</w:t>
      </w:r>
      <w:bookmarkStart w:id="0" w:name="_GoBack"/>
      <w:bookmarkEnd w:id="0"/>
    </w:p>
    <w:tbl>
      <w:tblPr>
        <w:tblW w:w="9351" w:type="dxa"/>
        <w:tblLook w:val="04A0" w:firstRow="1" w:lastRow="0" w:firstColumn="1" w:lastColumn="0" w:noHBand="0" w:noVBand="1"/>
      </w:tblPr>
      <w:tblGrid>
        <w:gridCol w:w="1980"/>
        <w:gridCol w:w="767"/>
        <w:gridCol w:w="655"/>
        <w:gridCol w:w="562"/>
        <w:gridCol w:w="709"/>
        <w:gridCol w:w="851"/>
        <w:gridCol w:w="736"/>
        <w:gridCol w:w="861"/>
        <w:gridCol w:w="871"/>
        <w:gridCol w:w="871"/>
        <w:gridCol w:w="609"/>
      </w:tblGrid>
      <w:tr w:rsidR="00316BF2" w:rsidRPr="00316BF2" w:rsidTr="00316BF2">
        <w:trPr>
          <w:trHeight w:val="5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Shotgun Shells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Desert Eagle Clips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Uzi Clips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MP5 Ammo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Grenades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Rockets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Harpoons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 xml:space="preserve">Small </w:t>
            </w:r>
            <w:proofErr w:type="spellStart"/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Medipack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 xml:space="preserve">Large </w:t>
            </w:r>
            <w:proofErr w:type="spellStart"/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Medipack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Flares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RAILWAY STATION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6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CITY PASSAGE 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3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CINEMA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CITY PASSAGE 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2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OLD FACTORY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3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FACTORY BAY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UNDERGROUND TUNNELS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5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THE MISSILE SILO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3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TEMPLE OF THE TWIN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4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BACK TO CHINA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3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RESEARCH BASE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ANCIENT HALLS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6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NORTHERN TOWN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EXCAVATION SITE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TEMPLE OF HARMONY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2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ALTAR OF ISIS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sz w:val="16"/>
                <w:lang w:val="en-US"/>
              </w:rPr>
              <w:t>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FF0000"/>
                <w:sz w:val="16"/>
                <w:lang w:val="en-US"/>
              </w:rPr>
              <w:t> 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Total pickups in game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50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Ammo count per item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color w:val="000000"/>
                <w:sz w:val="16"/>
                <w:lang w:val="en-US"/>
              </w:rPr>
              <w:t>8</w:t>
            </w:r>
          </w:p>
        </w:tc>
      </w:tr>
      <w:tr w:rsidR="00316BF2" w:rsidRPr="00316BF2" w:rsidTr="00316BF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Total ammo and meds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180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316BF2" w:rsidRPr="00316BF2" w:rsidRDefault="00316BF2" w:rsidP="00316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</w:pPr>
            <w:r w:rsidRPr="00316BF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val="en-US"/>
              </w:rPr>
              <w:t>400</w:t>
            </w:r>
          </w:p>
        </w:tc>
      </w:tr>
    </w:tbl>
    <w:p w:rsidR="00316BF2" w:rsidRPr="00316BF2" w:rsidRDefault="00316BF2" w:rsidP="00316BF2">
      <w:pPr>
        <w:jc w:val="both"/>
        <w:rPr>
          <w:lang w:val="en-US"/>
        </w:rPr>
      </w:pPr>
    </w:p>
    <w:p w:rsidR="00FF341A" w:rsidRPr="007E52F8" w:rsidRDefault="007E52F8" w:rsidP="007E52F8">
      <w:pPr>
        <w:jc w:val="both"/>
        <w:rPr>
          <w:b/>
          <w:lang w:val="en-US"/>
        </w:rPr>
      </w:pPr>
      <w:r w:rsidRPr="007E52F8">
        <w:rPr>
          <w:b/>
          <w:lang w:val="en-US"/>
        </w:rPr>
        <w:t>Credits:</w:t>
      </w:r>
    </w:p>
    <w:p w:rsidR="007E52F8" w:rsidRDefault="007E52F8" w:rsidP="007E52F8">
      <w:pPr>
        <w:pStyle w:val="Prrafodelista"/>
        <w:numPr>
          <w:ilvl w:val="0"/>
          <w:numId w:val="30"/>
        </w:numPr>
        <w:jc w:val="both"/>
        <w:rPr>
          <w:lang w:val="en-US"/>
        </w:rPr>
      </w:pPr>
      <w:r>
        <w:rPr>
          <w:lang w:val="en-US"/>
        </w:rPr>
        <w:t xml:space="preserve">Custom objects in Northern Town from “League of the Dragons” by </w:t>
      </w:r>
      <w:proofErr w:type="spellStart"/>
      <w:r>
        <w:rPr>
          <w:lang w:val="en-US"/>
        </w:rPr>
        <w:t>Raidermatty</w:t>
      </w:r>
      <w:proofErr w:type="spellEnd"/>
      <w:r>
        <w:rPr>
          <w:lang w:val="en-US"/>
        </w:rPr>
        <w:t>;</w:t>
      </w:r>
    </w:p>
    <w:p w:rsidR="007E52F8" w:rsidRDefault="007E52F8" w:rsidP="007E52F8">
      <w:pPr>
        <w:pStyle w:val="Prrafodelista"/>
        <w:numPr>
          <w:ilvl w:val="0"/>
          <w:numId w:val="30"/>
        </w:numPr>
        <w:jc w:val="both"/>
        <w:rPr>
          <w:lang w:val="en-US"/>
        </w:rPr>
      </w:pPr>
      <w:r>
        <w:rPr>
          <w:lang w:val="en-US"/>
        </w:rPr>
        <w:t>Various objects are from BTB Packages;</w:t>
      </w:r>
    </w:p>
    <w:p w:rsidR="007E52F8" w:rsidRDefault="007E52F8" w:rsidP="007E52F8">
      <w:pPr>
        <w:pStyle w:val="Prrafodelista"/>
        <w:numPr>
          <w:ilvl w:val="0"/>
          <w:numId w:val="30"/>
        </w:numPr>
        <w:jc w:val="both"/>
        <w:rPr>
          <w:lang w:val="en-US"/>
        </w:rPr>
      </w:pPr>
      <w:r>
        <w:rPr>
          <w:lang w:val="en-US"/>
        </w:rPr>
        <w:t>Templar knights by GameGlitcher77;</w:t>
      </w:r>
    </w:p>
    <w:p w:rsidR="007E52F8" w:rsidRDefault="007E52F8" w:rsidP="007E52F8">
      <w:pPr>
        <w:pStyle w:val="Prrafodelista"/>
        <w:numPr>
          <w:ilvl w:val="0"/>
          <w:numId w:val="30"/>
        </w:numPr>
        <w:jc w:val="both"/>
        <w:rPr>
          <w:lang w:val="en-US"/>
        </w:rPr>
      </w:pPr>
      <w:r>
        <w:rPr>
          <w:lang w:val="en-US"/>
        </w:rPr>
        <w:t>Elemental stones by mathew9r;</w:t>
      </w:r>
    </w:p>
    <w:p w:rsidR="00A5048D" w:rsidRDefault="00A5048D" w:rsidP="007E52F8">
      <w:pPr>
        <w:pStyle w:val="Prrafodelista"/>
        <w:numPr>
          <w:ilvl w:val="0"/>
          <w:numId w:val="30"/>
        </w:numPr>
        <w:jc w:val="both"/>
        <w:rPr>
          <w:lang w:val="en-US"/>
        </w:rPr>
      </w:pPr>
      <w:r>
        <w:rPr>
          <w:lang w:val="en-US"/>
        </w:rPr>
        <w:t>Sniper shoot sounds from original Lara Croft Returns by Boris Samoilenko;</w:t>
      </w:r>
    </w:p>
    <w:p w:rsidR="007E52F8" w:rsidRDefault="007E52F8" w:rsidP="007E52F8">
      <w:pPr>
        <w:pStyle w:val="Prrafodelista"/>
        <w:numPr>
          <w:ilvl w:val="0"/>
          <w:numId w:val="30"/>
        </w:numPr>
        <w:jc w:val="both"/>
        <w:rPr>
          <w:lang w:val="en-US"/>
        </w:rPr>
      </w:pPr>
      <w:r>
        <w:rPr>
          <w:lang w:val="en-US"/>
        </w:rPr>
        <w:t>Camo pant</w:t>
      </w:r>
      <w:r w:rsidR="00B37D2E">
        <w:rPr>
          <w:lang w:val="en-US"/>
        </w:rPr>
        <w:t>s and shorts outfit by THOR2010;</w:t>
      </w:r>
    </w:p>
    <w:p w:rsidR="00B37D2E" w:rsidRDefault="00B37D2E" w:rsidP="007E52F8">
      <w:pPr>
        <w:pStyle w:val="Prrafodelista"/>
        <w:numPr>
          <w:ilvl w:val="0"/>
          <w:numId w:val="30"/>
        </w:numPr>
        <w:jc w:val="both"/>
        <w:rPr>
          <w:lang w:val="en-US"/>
        </w:rPr>
      </w:pPr>
      <w:r>
        <w:rPr>
          <w:lang w:val="en-US"/>
        </w:rPr>
        <w:t xml:space="preserve">Ceiling bars by </w:t>
      </w:r>
      <w:proofErr w:type="spellStart"/>
      <w:r>
        <w:rPr>
          <w:lang w:val="en-US"/>
        </w:rPr>
        <w:t>Titak</w:t>
      </w:r>
      <w:proofErr w:type="spellEnd"/>
      <w:r>
        <w:rPr>
          <w:lang w:val="en-US"/>
        </w:rPr>
        <w:t>.</w:t>
      </w:r>
    </w:p>
    <w:p w:rsidR="00253799" w:rsidRDefault="00253799" w:rsidP="0021480B">
      <w:pPr>
        <w:pStyle w:val="Prrafodelista"/>
        <w:numPr>
          <w:ilvl w:val="0"/>
          <w:numId w:val="30"/>
        </w:numPr>
        <w:jc w:val="both"/>
        <w:rPr>
          <w:lang w:val="en-US"/>
        </w:rPr>
      </w:pPr>
      <w:r w:rsidRPr="00316BF2">
        <w:rPr>
          <w:lang w:val="en-US"/>
        </w:rPr>
        <w:t xml:space="preserve">End Level Theme by </w:t>
      </w:r>
      <w:proofErr w:type="spellStart"/>
      <w:r w:rsidRPr="00316BF2">
        <w:rPr>
          <w:lang w:val="en-US"/>
        </w:rPr>
        <w:t>Sarikman</w:t>
      </w:r>
      <w:proofErr w:type="spellEnd"/>
      <w:r w:rsidRPr="00316BF2">
        <w:rPr>
          <w:lang w:val="en-US"/>
        </w:rPr>
        <w:t>.</w:t>
      </w:r>
    </w:p>
    <w:sectPr w:rsidR="00253799" w:rsidSect="0022057D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1CE1"/>
    <w:multiLevelType w:val="hybridMultilevel"/>
    <w:tmpl w:val="C1B49A60"/>
    <w:lvl w:ilvl="0" w:tplc="8332B9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C66"/>
    <w:multiLevelType w:val="hybridMultilevel"/>
    <w:tmpl w:val="6D8CED3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47DDD"/>
    <w:multiLevelType w:val="hybridMultilevel"/>
    <w:tmpl w:val="5D7CE23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50785"/>
    <w:multiLevelType w:val="hybridMultilevel"/>
    <w:tmpl w:val="52306D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93898"/>
    <w:multiLevelType w:val="hybridMultilevel"/>
    <w:tmpl w:val="CBEA7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D4378"/>
    <w:multiLevelType w:val="hybridMultilevel"/>
    <w:tmpl w:val="2E7E0E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2287E"/>
    <w:multiLevelType w:val="hybridMultilevel"/>
    <w:tmpl w:val="28E06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7378C"/>
    <w:multiLevelType w:val="hybridMultilevel"/>
    <w:tmpl w:val="582E7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740C3"/>
    <w:multiLevelType w:val="hybridMultilevel"/>
    <w:tmpl w:val="705CF1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26B57"/>
    <w:multiLevelType w:val="hybridMultilevel"/>
    <w:tmpl w:val="805853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01057"/>
    <w:multiLevelType w:val="hybridMultilevel"/>
    <w:tmpl w:val="3A1A4FF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756C1"/>
    <w:multiLevelType w:val="hybridMultilevel"/>
    <w:tmpl w:val="C43E0E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C4B82"/>
    <w:multiLevelType w:val="hybridMultilevel"/>
    <w:tmpl w:val="032E41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97332"/>
    <w:multiLevelType w:val="hybridMultilevel"/>
    <w:tmpl w:val="45D0CD0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81671"/>
    <w:multiLevelType w:val="hybridMultilevel"/>
    <w:tmpl w:val="499663DE"/>
    <w:lvl w:ilvl="0" w:tplc="8332B9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008FF"/>
    <w:multiLevelType w:val="hybridMultilevel"/>
    <w:tmpl w:val="A79E06E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27097"/>
    <w:multiLevelType w:val="hybridMultilevel"/>
    <w:tmpl w:val="2230D76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A633F"/>
    <w:multiLevelType w:val="hybridMultilevel"/>
    <w:tmpl w:val="4A6EAA9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25ADC"/>
    <w:multiLevelType w:val="hybridMultilevel"/>
    <w:tmpl w:val="85408BE4"/>
    <w:lvl w:ilvl="0" w:tplc="8332B9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1406A"/>
    <w:multiLevelType w:val="hybridMultilevel"/>
    <w:tmpl w:val="C1C417D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05F25"/>
    <w:multiLevelType w:val="hybridMultilevel"/>
    <w:tmpl w:val="B2E455A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56AFC"/>
    <w:multiLevelType w:val="hybridMultilevel"/>
    <w:tmpl w:val="1B46B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D5071"/>
    <w:multiLevelType w:val="hybridMultilevel"/>
    <w:tmpl w:val="A4E8F54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B1807"/>
    <w:multiLevelType w:val="hybridMultilevel"/>
    <w:tmpl w:val="E28493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13C1A"/>
    <w:multiLevelType w:val="hybridMultilevel"/>
    <w:tmpl w:val="DD802D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A269F"/>
    <w:multiLevelType w:val="hybridMultilevel"/>
    <w:tmpl w:val="CCAA2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D30B1"/>
    <w:multiLevelType w:val="hybridMultilevel"/>
    <w:tmpl w:val="4CB4F07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60B28"/>
    <w:multiLevelType w:val="hybridMultilevel"/>
    <w:tmpl w:val="503C6E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B6631"/>
    <w:multiLevelType w:val="hybridMultilevel"/>
    <w:tmpl w:val="44B08812"/>
    <w:lvl w:ilvl="0" w:tplc="8332B9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B6178"/>
    <w:multiLevelType w:val="hybridMultilevel"/>
    <w:tmpl w:val="2DAA30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56460"/>
    <w:multiLevelType w:val="hybridMultilevel"/>
    <w:tmpl w:val="15CA6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62907"/>
    <w:multiLevelType w:val="hybridMultilevel"/>
    <w:tmpl w:val="32149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FD2E49"/>
    <w:multiLevelType w:val="hybridMultilevel"/>
    <w:tmpl w:val="B530A3C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95F4B"/>
    <w:multiLevelType w:val="hybridMultilevel"/>
    <w:tmpl w:val="3946B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962F5"/>
    <w:multiLevelType w:val="hybridMultilevel"/>
    <w:tmpl w:val="02724DA8"/>
    <w:lvl w:ilvl="0" w:tplc="2C5AC3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B95144"/>
    <w:multiLevelType w:val="hybridMultilevel"/>
    <w:tmpl w:val="AC9A22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314E0"/>
    <w:multiLevelType w:val="hybridMultilevel"/>
    <w:tmpl w:val="12F6D3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53C28"/>
    <w:multiLevelType w:val="hybridMultilevel"/>
    <w:tmpl w:val="5D7CE23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35"/>
  </w:num>
  <w:num w:numId="4">
    <w:abstractNumId w:val="32"/>
  </w:num>
  <w:num w:numId="5">
    <w:abstractNumId w:val="12"/>
  </w:num>
  <w:num w:numId="6">
    <w:abstractNumId w:val="16"/>
  </w:num>
  <w:num w:numId="7">
    <w:abstractNumId w:val="1"/>
  </w:num>
  <w:num w:numId="8">
    <w:abstractNumId w:val="27"/>
  </w:num>
  <w:num w:numId="9">
    <w:abstractNumId w:val="24"/>
  </w:num>
  <w:num w:numId="10">
    <w:abstractNumId w:val="9"/>
  </w:num>
  <w:num w:numId="11">
    <w:abstractNumId w:val="10"/>
  </w:num>
  <w:num w:numId="12">
    <w:abstractNumId w:val="19"/>
  </w:num>
  <w:num w:numId="13">
    <w:abstractNumId w:val="7"/>
  </w:num>
  <w:num w:numId="14">
    <w:abstractNumId w:val="23"/>
  </w:num>
  <w:num w:numId="15">
    <w:abstractNumId w:val="13"/>
  </w:num>
  <w:num w:numId="16">
    <w:abstractNumId w:val="26"/>
  </w:num>
  <w:num w:numId="17">
    <w:abstractNumId w:val="20"/>
  </w:num>
  <w:num w:numId="18">
    <w:abstractNumId w:val="5"/>
  </w:num>
  <w:num w:numId="19">
    <w:abstractNumId w:val="29"/>
  </w:num>
  <w:num w:numId="20">
    <w:abstractNumId w:val="18"/>
  </w:num>
  <w:num w:numId="21">
    <w:abstractNumId w:val="37"/>
  </w:num>
  <w:num w:numId="22">
    <w:abstractNumId w:val="2"/>
  </w:num>
  <w:num w:numId="23">
    <w:abstractNumId w:val="0"/>
  </w:num>
  <w:num w:numId="24">
    <w:abstractNumId w:val="14"/>
  </w:num>
  <w:num w:numId="25">
    <w:abstractNumId w:val="17"/>
  </w:num>
  <w:num w:numId="26">
    <w:abstractNumId w:val="28"/>
  </w:num>
  <w:num w:numId="27">
    <w:abstractNumId w:val="36"/>
  </w:num>
  <w:num w:numId="28">
    <w:abstractNumId w:val="34"/>
  </w:num>
  <w:num w:numId="29">
    <w:abstractNumId w:val="22"/>
  </w:num>
  <w:num w:numId="30">
    <w:abstractNumId w:val="30"/>
  </w:num>
  <w:num w:numId="31">
    <w:abstractNumId w:val="33"/>
  </w:num>
  <w:num w:numId="32">
    <w:abstractNumId w:val="6"/>
  </w:num>
  <w:num w:numId="33">
    <w:abstractNumId w:val="25"/>
  </w:num>
  <w:num w:numId="34">
    <w:abstractNumId w:val="21"/>
  </w:num>
  <w:num w:numId="35">
    <w:abstractNumId w:val="31"/>
  </w:num>
  <w:num w:numId="36">
    <w:abstractNumId w:val="4"/>
  </w:num>
  <w:num w:numId="37">
    <w:abstractNumId w:val="11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21"/>
    <w:rsid w:val="00023E61"/>
    <w:rsid w:val="00053299"/>
    <w:rsid w:val="000B35F0"/>
    <w:rsid w:val="000B4371"/>
    <w:rsid w:val="000C4721"/>
    <w:rsid w:val="000F0162"/>
    <w:rsid w:val="0011268C"/>
    <w:rsid w:val="00145F05"/>
    <w:rsid w:val="00154E9C"/>
    <w:rsid w:val="001D1FA7"/>
    <w:rsid w:val="001D2CC1"/>
    <w:rsid w:val="001E2723"/>
    <w:rsid w:val="0022057D"/>
    <w:rsid w:val="00253799"/>
    <w:rsid w:val="002549C3"/>
    <w:rsid w:val="00265FE2"/>
    <w:rsid w:val="00266DF8"/>
    <w:rsid w:val="0027130A"/>
    <w:rsid w:val="00292652"/>
    <w:rsid w:val="00316BF2"/>
    <w:rsid w:val="00344480"/>
    <w:rsid w:val="003C5315"/>
    <w:rsid w:val="003E2D7B"/>
    <w:rsid w:val="0044260A"/>
    <w:rsid w:val="004E27BC"/>
    <w:rsid w:val="004E5341"/>
    <w:rsid w:val="004F3152"/>
    <w:rsid w:val="00512A51"/>
    <w:rsid w:val="00542957"/>
    <w:rsid w:val="00550EDB"/>
    <w:rsid w:val="00593714"/>
    <w:rsid w:val="005C2824"/>
    <w:rsid w:val="005D4870"/>
    <w:rsid w:val="005E0FC0"/>
    <w:rsid w:val="00622134"/>
    <w:rsid w:val="00624CC6"/>
    <w:rsid w:val="00651CDF"/>
    <w:rsid w:val="00680ACC"/>
    <w:rsid w:val="006B4E31"/>
    <w:rsid w:val="00776B2C"/>
    <w:rsid w:val="007A4414"/>
    <w:rsid w:val="007D6ED1"/>
    <w:rsid w:val="007E52F8"/>
    <w:rsid w:val="00804FB8"/>
    <w:rsid w:val="00856EF5"/>
    <w:rsid w:val="008734C7"/>
    <w:rsid w:val="008D6A10"/>
    <w:rsid w:val="008F41C1"/>
    <w:rsid w:val="00907B84"/>
    <w:rsid w:val="009644C9"/>
    <w:rsid w:val="00975AFF"/>
    <w:rsid w:val="009A5B91"/>
    <w:rsid w:val="009D27BB"/>
    <w:rsid w:val="00A15785"/>
    <w:rsid w:val="00A32E4B"/>
    <w:rsid w:val="00A5048D"/>
    <w:rsid w:val="00A73B98"/>
    <w:rsid w:val="00A8415E"/>
    <w:rsid w:val="00AC3648"/>
    <w:rsid w:val="00B02251"/>
    <w:rsid w:val="00B37D2E"/>
    <w:rsid w:val="00B52315"/>
    <w:rsid w:val="00B73C87"/>
    <w:rsid w:val="00BA7EB9"/>
    <w:rsid w:val="00BB1D64"/>
    <w:rsid w:val="00BD49DE"/>
    <w:rsid w:val="00C36545"/>
    <w:rsid w:val="00CA0DD8"/>
    <w:rsid w:val="00D76E01"/>
    <w:rsid w:val="00DB3ADF"/>
    <w:rsid w:val="00DC11CD"/>
    <w:rsid w:val="00DD5C0B"/>
    <w:rsid w:val="00DE0B86"/>
    <w:rsid w:val="00E14923"/>
    <w:rsid w:val="00E17046"/>
    <w:rsid w:val="00E240AE"/>
    <w:rsid w:val="00E77888"/>
    <w:rsid w:val="00E92CDA"/>
    <w:rsid w:val="00F2522C"/>
    <w:rsid w:val="00F42A69"/>
    <w:rsid w:val="00F94181"/>
    <w:rsid w:val="00FC0AD4"/>
    <w:rsid w:val="00FF341A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F3A86"/>
  <w15:chartTrackingRefBased/>
  <w15:docId w15:val="{F31D6571-1238-4CDC-90E2-066E850D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4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Lopo, Federico</dc:creator>
  <cp:keywords/>
  <dc:description/>
  <cp:lastModifiedBy>Fede</cp:lastModifiedBy>
  <cp:revision>34</cp:revision>
  <dcterms:created xsi:type="dcterms:W3CDTF">2025-10-08T17:36:00Z</dcterms:created>
  <dcterms:modified xsi:type="dcterms:W3CDTF">2026-01-29T01:35:00Z</dcterms:modified>
</cp:coreProperties>
</file>